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1EE0" w:rsidRPr="00B26B44" w:rsidRDefault="007A6D7E" w:rsidP="008C665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i/>
          <w:sz w:val="26"/>
          <w:szCs w:val="24"/>
        </w:rPr>
        <w:t>Kính thưa Thầy và các Thầy Cô!</w:t>
      </w:r>
    </w:p>
    <w:p w14:paraId="00000002" w14:textId="77777777" w:rsidR="00471EE0" w:rsidRPr="00B26B44" w:rsidRDefault="007A6D7E" w:rsidP="008C665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30/08/2025.</w:t>
      </w:r>
    </w:p>
    <w:p w14:paraId="00000003" w14:textId="77777777" w:rsidR="00471EE0" w:rsidRPr="00B26B44" w:rsidRDefault="007A6D7E" w:rsidP="008C665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6B44">
        <w:rPr>
          <w:rFonts w:ascii="Times New Roman" w:eastAsia="Times New Roman" w:hAnsi="Times New Roman" w:cs="Times New Roman"/>
          <w:b/>
          <w:i/>
          <w:sz w:val="26"/>
          <w:szCs w:val="24"/>
        </w:rPr>
        <w:t>****************************</w:t>
      </w:r>
    </w:p>
    <w:p w14:paraId="00000004" w14:textId="77777777" w:rsidR="00471EE0" w:rsidRPr="00B26B44" w:rsidRDefault="007A6D7E" w:rsidP="008C665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6B44">
        <w:rPr>
          <w:rFonts w:ascii="Times New Roman" w:eastAsia="Times New Roman" w:hAnsi="Times New Roman" w:cs="Times New Roman"/>
          <w:b/>
          <w:sz w:val="26"/>
          <w:szCs w:val="24"/>
        </w:rPr>
        <w:t>PHẬT HỌC THƯỜNG THỨC</w:t>
      </w:r>
    </w:p>
    <w:p w14:paraId="00000005" w14:textId="77777777" w:rsidR="00471EE0" w:rsidRPr="00B26B44" w:rsidRDefault="007A6D7E" w:rsidP="008C665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6B44">
        <w:rPr>
          <w:rFonts w:ascii="Times New Roman" w:eastAsia="Times New Roman" w:hAnsi="Times New Roman" w:cs="Times New Roman"/>
          <w:b/>
          <w:sz w:val="26"/>
          <w:szCs w:val="24"/>
        </w:rPr>
        <w:t>BÀI 178</w:t>
      </w:r>
    </w:p>
    <w:p w14:paraId="13CBC461" w14:textId="77777777" w:rsidR="00A56F91" w:rsidRDefault="007A6D7E" w:rsidP="008C6654">
      <w:pPr>
        <w:spacing w:after="160"/>
        <w:jc w:val="center"/>
        <w:rPr>
          <w:rFonts w:ascii="Times New Roman" w:eastAsia="Times New Roman" w:hAnsi="Times New Roman" w:cs="Times New Roman"/>
          <w:sz w:val="26"/>
          <w:szCs w:val="24"/>
        </w:rPr>
      </w:pPr>
      <w:r w:rsidRPr="00B26B44">
        <w:rPr>
          <w:rFonts w:ascii="Times New Roman" w:eastAsia="Times New Roman" w:hAnsi="Times New Roman" w:cs="Times New Roman"/>
          <w:b/>
          <w:sz w:val="26"/>
          <w:szCs w:val="24"/>
        </w:rPr>
        <w:t>CHA MẸ PHẢI LÀM ĐƯỢC TỐT</w:t>
      </w:r>
    </w:p>
    <w:p w14:paraId="5EFE0E5A" w14:textId="77777777" w:rsidR="007A6D7E"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Cha Mẹ phải làm ra tấm gương cho các con noi theo. Một đứa trẻ mới sinh ra thì đã gần gũi với Cha Mẹ, sau vài ngày thì chúng</w:t>
      </w:r>
      <w:r w:rsidRPr="00B26B44">
        <w:rPr>
          <w:rFonts w:ascii="Times New Roman" w:eastAsia="Times New Roman" w:hAnsi="Times New Roman" w:cs="Times New Roman"/>
          <w:sz w:val="26"/>
          <w:szCs w:val="24"/>
        </w:rPr>
        <w:t xml:space="preserve"> đã </w:t>
      </w:r>
      <w:r w:rsidRPr="00B26B44">
        <w:rPr>
          <w:rFonts w:ascii="Times New Roman" w:eastAsia="Times New Roman" w:hAnsi="Times New Roman" w:cs="Times New Roman"/>
          <w:sz w:val="26"/>
          <w:szCs w:val="24"/>
        </w:rPr>
        <w:t>biết nghe, biết nhìn, chúng đã ghi lại tất cả hình ảnh, lời nói của Cha Mẹ trong A Lại Da Thức. Khi con gái út tôi mới mang thai, hằng ngày, tôi đều đưa con lên chùa để lễ Phật, từ đó, tôi cũng bắt đầu lạy Phật và tích cực làm những việc phước lành hơn. Kết quả là em bé sinh ra luôn cười, luôn hân hoan, vui vẻ, dễ ăn. Hiện tại, cháu tôi đã gần một tuổi nhưng chưa bao giờ ốm. Tất cả những điều này đều là nhờ phước, khi cháu tôi chuẩn bị ra đời thì Cha Mẹ, Ông Bà đều tích cực tích công bồi đức. Khi một đứ</w:t>
      </w:r>
      <w:r w:rsidRPr="00B26B44">
        <w:rPr>
          <w:rFonts w:ascii="Times New Roman" w:eastAsia="Times New Roman" w:hAnsi="Times New Roman" w:cs="Times New Roman"/>
          <w:sz w:val="26"/>
          <w:szCs w:val="24"/>
        </w:rPr>
        <w:t>a trẻ chưa ra đời người thân đều có thể vì đứa nhỏ mà làm những việc phước lành. Từ nhỏ, cháu đã nhìn thấy tôi chắp tay, cúi đầu niệm Phật, nên hiện tại cháu cũng thường chắp tay cúi đầu.</w:t>
      </w:r>
    </w:p>
    <w:p w14:paraId="762E3F74" w14:textId="77777777" w:rsidR="007A6D7E"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Người xưa nói: “</w:t>
      </w:r>
      <w:r w:rsidRPr="00B26B44">
        <w:rPr>
          <w:rFonts w:ascii="Times New Roman" w:eastAsia="Times New Roman" w:hAnsi="Times New Roman" w:cs="Times New Roman"/>
          <w:i/>
          <w:sz w:val="26"/>
          <w:szCs w:val="24"/>
        </w:rPr>
        <w:t>Tiên nhập vi chủ</w:t>
      </w:r>
      <w:r w:rsidRPr="00B26B44">
        <w:rPr>
          <w:rFonts w:ascii="Times New Roman" w:eastAsia="Times New Roman" w:hAnsi="Times New Roman" w:cs="Times New Roman"/>
          <w:sz w:val="26"/>
          <w:szCs w:val="24"/>
        </w:rPr>
        <w:t>”. Cái gì vào trước thì nó sẽ làm chủ. Chúng ta cho trẻ nhìn thấy sự chuẩn mực, quy phạm thì lớn lên trẻ sẽ có sự chuẩn mực. Người có tác động mạnh nhất đến con cái là Cha Mẹ, tiếp đó là Ông Bà, chúng ta là Ông Bà, Cha Mẹ thì chúng ta phải hết sức cẩn trọng, không nên thương yêu con cháu một cách mù quáng. Người xưa nói: “</w:t>
      </w:r>
      <w:r w:rsidRPr="00B26B44">
        <w:rPr>
          <w:rFonts w:ascii="Times New Roman" w:eastAsia="Times New Roman" w:hAnsi="Times New Roman" w:cs="Times New Roman"/>
          <w:i/>
          <w:sz w:val="26"/>
          <w:szCs w:val="24"/>
        </w:rPr>
        <w:t>Thương cho roi cho vọt, ghét cho ngọt cho bùi</w:t>
      </w:r>
      <w:r w:rsidRPr="00B26B44">
        <w:rPr>
          <w:rFonts w:ascii="Times New Roman" w:eastAsia="Times New Roman" w:hAnsi="Times New Roman" w:cs="Times New Roman"/>
          <w:sz w:val="26"/>
          <w:szCs w:val="24"/>
        </w:rPr>
        <w:t>”. Nếu chúng ta nuông chiều con cái thì chúng ta đã hại chúng.</w:t>
      </w:r>
    </w:p>
    <w:p w14:paraId="0000000A" w14:textId="53797945"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Hòa Thượng nói: “</w:t>
      </w:r>
      <w:r w:rsidRPr="00B26B44">
        <w:rPr>
          <w:rFonts w:ascii="Times New Roman" w:eastAsia="Times New Roman" w:hAnsi="Times New Roman" w:cs="Times New Roman"/>
          <w:b/>
          <w:i/>
          <w:sz w:val="26"/>
          <w:szCs w:val="24"/>
        </w:rPr>
        <w:t>Giáo</w:t>
      </w:r>
      <w:r w:rsidRPr="00B26B44">
        <w:rPr>
          <w:rFonts w:ascii="Times New Roman" w:eastAsia="Times New Roman" w:hAnsi="Times New Roman" w:cs="Times New Roman"/>
          <w:b/>
          <w:i/>
          <w:sz w:val="26"/>
          <w:szCs w:val="24"/>
        </w:rPr>
        <w:t xml:space="preserve"> dục </w:t>
      </w:r>
      <w:r w:rsidRPr="00B26B44">
        <w:rPr>
          <w:rFonts w:ascii="Times New Roman" w:eastAsia="Times New Roman" w:hAnsi="Times New Roman" w:cs="Times New Roman"/>
          <w:b/>
          <w:i/>
          <w:sz w:val="26"/>
          <w:szCs w:val="24"/>
        </w:rPr>
        <w:t>trong thời hiện đại này hoàn toàn khác với thời xưa. Thời xưa, “giáo” là “thượng hành hạ giáo”, trên làm dưới noi theo; “Dục” là “cứu thất trưởng thiện”, trẻ có lỗi lầm thì phải giúp trẻ sửa sai</w:t>
      </w:r>
      <w:r w:rsidRPr="00B26B44">
        <w:rPr>
          <w:rFonts w:ascii="Times New Roman" w:eastAsia="Times New Roman" w:hAnsi="Times New Roman" w:cs="Times New Roman"/>
          <w:sz w:val="26"/>
          <w:szCs w:val="24"/>
        </w:rPr>
        <w:t>”.</w:t>
      </w:r>
    </w:p>
    <w:p w14:paraId="0000000B" w14:textId="77777777"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 xml:space="preserve">Chúng ta phải làm ra tấm gương cho trẻ xem, chúng ta là Cha Mẹ thì chúng ta phải hiếu thảo, nói năng, hành động một cách cung kính với với Ông Bà. Nếu chúng ta không có sự cung kính với Ông Bà thì con cháu của chúng ta cũng sẽ thiếu sự cung kính với Ông Bà, Cha Mẹ. Giáo dục không phải chỉ là cho các con ăn, ngủ mà phải dạy bảo chúng. Trong bộ đĩa của Thầy Trần, </w:t>
      </w:r>
      <w:r w:rsidRPr="00B26B44">
        <w:rPr>
          <w:rFonts w:ascii="Times New Roman" w:eastAsia="Times New Roman" w:hAnsi="Times New Roman" w:cs="Times New Roman"/>
          <w:sz w:val="26"/>
          <w:szCs w:val="24"/>
        </w:rPr>
        <w:lastRenderedPageBreak/>
        <w:t>có những hình ảnh con đánh Ông Bà, Cha Mẹ; có những đứa trẻ có rất nhiều đồ chơi nhưng chúng vẫn không thỏa mãn, tiếp tục đòi hỏi.</w:t>
      </w:r>
    </w:p>
    <w:p w14:paraId="0000000C" w14:textId="77777777"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 xml:space="preserve"> Cháu của tôi chưa có món đồ chơi điện tử nào nhưng cháu vẫn tự chơi rất vui, cười từ sáng đến chiều. Trước khi sinh con, các con của tôi cũng đã nghiên cứu rất kỹ phương pháp dạy con. Trò chơi điện tử sẽ khiến trẻ tăng tham cầu, dục vọng. Khi còn nhỏ, trẻ đã đầy dục vọng, sân si là do chúng được người lớn thỏa mãn dục vọng. “</w:t>
      </w:r>
      <w:r w:rsidRPr="00B26B44">
        <w:rPr>
          <w:rFonts w:ascii="Times New Roman" w:eastAsia="Times New Roman" w:hAnsi="Times New Roman" w:cs="Times New Roman"/>
          <w:i/>
          <w:sz w:val="26"/>
          <w:szCs w:val="24"/>
        </w:rPr>
        <w:t>Giáo</w:t>
      </w:r>
      <w:r w:rsidRPr="00B26B44">
        <w:rPr>
          <w:rFonts w:ascii="Times New Roman" w:eastAsia="Times New Roman" w:hAnsi="Times New Roman" w:cs="Times New Roman"/>
          <w:sz w:val="26"/>
          <w:szCs w:val="24"/>
        </w:rPr>
        <w:t>” là “</w:t>
      </w:r>
      <w:r w:rsidRPr="00B26B44">
        <w:rPr>
          <w:rFonts w:ascii="Times New Roman" w:eastAsia="Times New Roman" w:hAnsi="Times New Roman" w:cs="Times New Roman"/>
          <w:i/>
          <w:sz w:val="26"/>
          <w:szCs w:val="24"/>
        </w:rPr>
        <w:t>thượng hành hạ giáo</w:t>
      </w:r>
      <w:r w:rsidRPr="00B26B44">
        <w:rPr>
          <w:rFonts w:ascii="Times New Roman" w:eastAsia="Times New Roman" w:hAnsi="Times New Roman" w:cs="Times New Roman"/>
          <w:sz w:val="26"/>
          <w:szCs w:val="24"/>
        </w:rPr>
        <w:t>”, trên làm dưới noi theo. “</w:t>
      </w:r>
      <w:r w:rsidRPr="00B26B44">
        <w:rPr>
          <w:rFonts w:ascii="Times New Roman" w:eastAsia="Times New Roman" w:hAnsi="Times New Roman" w:cs="Times New Roman"/>
          <w:i/>
          <w:sz w:val="26"/>
          <w:szCs w:val="24"/>
        </w:rPr>
        <w:t>Dục</w:t>
      </w:r>
      <w:r w:rsidRPr="00B26B44">
        <w:rPr>
          <w:rFonts w:ascii="Times New Roman" w:eastAsia="Times New Roman" w:hAnsi="Times New Roman" w:cs="Times New Roman"/>
          <w:sz w:val="26"/>
          <w:szCs w:val="24"/>
        </w:rPr>
        <w:t>” là “</w:t>
      </w:r>
      <w:r w:rsidRPr="00B26B44">
        <w:rPr>
          <w:rFonts w:ascii="Times New Roman" w:eastAsia="Times New Roman" w:hAnsi="Times New Roman" w:cs="Times New Roman"/>
          <w:i/>
          <w:sz w:val="26"/>
          <w:szCs w:val="24"/>
        </w:rPr>
        <w:t>cứu thất trưởng thiện</w:t>
      </w:r>
      <w:r w:rsidRPr="00B26B44">
        <w:rPr>
          <w:rFonts w:ascii="Times New Roman" w:eastAsia="Times New Roman" w:hAnsi="Times New Roman" w:cs="Times New Roman"/>
          <w:sz w:val="26"/>
          <w:szCs w:val="24"/>
        </w:rPr>
        <w:t>”, trẻ có lỗi lầm thì phải giúp trẻ sửa sai. Trên làm dưới bắt chước, phải sửa lỗi và giúp trẻ tăng trưởng tâm thiện.</w:t>
      </w:r>
    </w:p>
    <w:p w14:paraId="0000000D" w14:textId="77777777"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Hòa Thượng nói: “</w:t>
      </w:r>
      <w:r w:rsidRPr="00B26B44">
        <w:rPr>
          <w:rFonts w:ascii="Times New Roman" w:eastAsia="Times New Roman" w:hAnsi="Times New Roman" w:cs="Times New Roman"/>
          <w:b/>
          <w:i/>
          <w:sz w:val="26"/>
          <w:szCs w:val="24"/>
        </w:rPr>
        <w:t>Đệ Tử Quy” không phải là khóa trình của trẻ nhỏ, “Đệ Tử Quy” là Cha Mẹ phải làm ra tấm gương để con xem thấy, đây chính là thân giáo. Theo tôi phán đoán thì sau khi trẻ sinh ra hai, ba ngày thì chúng đã biết nhìn, nghe, đã biết học tập</w:t>
      </w:r>
      <w:r w:rsidRPr="00B26B44">
        <w:rPr>
          <w:rFonts w:ascii="Times New Roman" w:eastAsia="Times New Roman" w:hAnsi="Times New Roman" w:cs="Times New Roman"/>
          <w:sz w:val="26"/>
          <w:szCs w:val="24"/>
        </w:rPr>
        <w:t>”. Mọi người thường nghĩ “</w:t>
      </w:r>
      <w:r w:rsidRPr="00B26B44">
        <w:rPr>
          <w:rFonts w:ascii="Times New Roman" w:eastAsia="Times New Roman" w:hAnsi="Times New Roman" w:cs="Times New Roman"/>
          <w:i/>
          <w:sz w:val="26"/>
          <w:szCs w:val="24"/>
        </w:rPr>
        <w:t>Đệ Tử Quy</w:t>
      </w:r>
      <w:r w:rsidRPr="00B26B44">
        <w:rPr>
          <w:rFonts w:ascii="Times New Roman" w:eastAsia="Times New Roman" w:hAnsi="Times New Roman" w:cs="Times New Roman"/>
          <w:sz w:val="26"/>
          <w:szCs w:val="24"/>
        </w:rPr>
        <w:t>” là để cho trẻ nhỏ học. Người xưa nói: “</w:t>
      </w:r>
      <w:r w:rsidRPr="00B26B44">
        <w:rPr>
          <w:rFonts w:ascii="Times New Roman" w:eastAsia="Times New Roman" w:hAnsi="Times New Roman" w:cs="Times New Roman"/>
          <w:i/>
          <w:sz w:val="26"/>
          <w:szCs w:val="24"/>
        </w:rPr>
        <w:t>Tiên nhập vi chủ</w:t>
      </w:r>
      <w:r w:rsidRPr="00B26B44">
        <w:rPr>
          <w:rFonts w:ascii="Times New Roman" w:eastAsia="Times New Roman" w:hAnsi="Times New Roman" w:cs="Times New Roman"/>
          <w:sz w:val="26"/>
          <w:szCs w:val="24"/>
        </w:rPr>
        <w:t>”, điều gì vào trước thì sẽ làm chủ. Nếu từ nhỏ chúng được tiếp nhận những điều thuần tịnh, thuần thiện thì sau này lớn lên chúng sẽ biết tiếp nhận những điều tốt, tránh xa điều xấu. Nế</w:t>
      </w:r>
      <w:r w:rsidRPr="00B26B44">
        <w:rPr>
          <w:rFonts w:ascii="Times New Roman" w:eastAsia="Times New Roman" w:hAnsi="Times New Roman" w:cs="Times New Roman"/>
          <w:sz w:val="26"/>
          <w:szCs w:val="24"/>
        </w:rPr>
        <w:t>u từ nhỏ chúng được học chuẩn mực đạo đức thì khi lớn lên chúng sẽ biết xa lìa những điều xấu, gần gũi những điều thiện.</w:t>
      </w:r>
    </w:p>
    <w:p w14:paraId="0000000E" w14:textId="77777777"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N</w:t>
      </w:r>
      <w:r w:rsidRPr="00B26B44">
        <w:rPr>
          <w:rFonts w:ascii="Times New Roman" w:eastAsia="Times New Roman" w:hAnsi="Times New Roman" w:cs="Times New Roman"/>
          <w:sz w:val="26"/>
          <w:szCs w:val="24"/>
        </w:rPr>
        <w:t xml:space="preserve">hững chú chó ở Ngọc Linh, hằng ngày được nghe niệm Phật, nên khi chúng gặp khách lạ, ban đầu chúng sủa, nhưng sau khi mọi người niệm câu </w:t>
      </w:r>
      <w:r w:rsidRPr="00B26B44">
        <w:rPr>
          <w:rFonts w:ascii="Times New Roman" w:eastAsia="Times New Roman" w:hAnsi="Times New Roman" w:cs="Times New Roman"/>
          <w:sz w:val="26"/>
          <w:szCs w:val="24"/>
        </w:rPr>
        <w:t>“</w:t>
      </w:r>
      <w:r w:rsidRPr="00B26B44">
        <w:rPr>
          <w:rFonts w:ascii="Times New Roman" w:eastAsia="Times New Roman" w:hAnsi="Times New Roman" w:cs="Times New Roman"/>
          <w:b/>
          <w:i/>
          <w:sz w:val="26"/>
          <w:szCs w:val="24"/>
        </w:rPr>
        <w:t>A Di Đà Phật</w:t>
      </w:r>
      <w:r w:rsidRPr="00B26B44">
        <w:rPr>
          <w:rFonts w:ascii="Times New Roman" w:eastAsia="Times New Roman" w:hAnsi="Times New Roman" w:cs="Times New Roman"/>
          <w:sz w:val="26"/>
          <w:szCs w:val="24"/>
        </w:rPr>
        <w:t>”</w:t>
      </w:r>
      <w:r w:rsidRPr="00B26B44">
        <w:rPr>
          <w:rFonts w:ascii="Times New Roman" w:eastAsia="Times New Roman" w:hAnsi="Times New Roman" w:cs="Times New Roman"/>
          <w:sz w:val="26"/>
          <w:szCs w:val="24"/>
        </w:rPr>
        <w:t xml:space="preserve"> thì chúng liền im lặng không sủa nữa</w:t>
      </w:r>
      <w:r w:rsidRPr="00B26B44">
        <w:rPr>
          <w:rFonts w:ascii="Times New Roman" w:eastAsia="Times New Roman" w:hAnsi="Times New Roman" w:cs="Times New Roman"/>
          <w:sz w:val="26"/>
          <w:szCs w:val="24"/>
        </w:rPr>
        <w:t>.</w:t>
      </w:r>
      <w:r w:rsidRPr="00B26B44">
        <w:rPr>
          <w:rFonts w:ascii="Times New Roman" w:eastAsia="Times New Roman" w:hAnsi="Times New Roman" w:cs="Times New Roman"/>
          <w:sz w:val="26"/>
          <w:szCs w:val="24"/>
        </w:rPr>
        <w:t xml:space="preserve"> Cháu tôi nghe tiếng niệm Phật nhiều hơn bất cứ âm thanh gì, khi Ông Bà bế thì Ông Bà luôn niệm Phật, trong nhà, khắp các nơi đều để máy niệm Phật. Trên “</w:t>
      </w:r>
      <w:r w:rsidRPr="00B26B44">
        <w:rPr>
          <w:rFonts w:ascii="Times New Roman" w:eastAsia="Times New Roman" w:hAnsi="Times New Roman" w:cs="Times New Roman"/>
          <w:b/>
          <w:i/>
          <w:sz w:val="26"/>
          <w:szCs w:val="24"/>
        </w:rPr>
        <w:t>Kinh Vô Lượng Thọ</w:t>
      </w:r>
      <w:r w:rsidRPr="00B26B44">
        <w:rPr>
          <w:rFonts w:ascii="Times New Roman" w:eastAsia="Times New Roman" w:hAnsi="Times New Roman" w:cs="Times New Roman"/>
          <w:sz w:val="26"/>
          <w:szCs w:val="24"/>
        </w:rPr>
        <w:t>” nói: “</w:t>
      </w:r>
      <w:r w:rsidRPr="00B26B44">
        <w:rPr>
          <w:rFonts w:ascii="Times New Roman" w:eastAsia="Times New Roman" w:hAnsi="Times New Roman" w:cs="Times New Roman"/>
          <w:b/>
          <w:i/>
          <w:sz w:val="26"/>
          <w:szCs w:val="24"/>
        </w:rPr>
        <w:t>Tiên nhân bất giáo vô thù quá tha</w:t>
      </w:r>
      <w:r w:rsidRPr="00B26B44">
        <w:rPr>
          <w:rFonts w:ascii="Times New Roman" w:eastAsia="Times New Roman" w:hAnsi="Times New Roman" w:cs="Times New Roman"/>
          <w:sz w:val="26"/>
          <w:szCs w:val="24"/>
        </w:rPr>
        <w:t>”. Người trước không dạy thì đừng trách người sau. Có những người từ nhỏ đã không được gần gũi những điều thiện</w:t>
      </w:r>
      <w:r w:rsidRPr="00B26B44">
        <w:rPr>
          <w:rFonts w:ascii="Times New Roman" w:eastAsia="Times New Roman" w:hAnsi="Times New Roman" w:cs="Times New Roman"/>
          <w:sz w:val="26"/>
          <w:szCs w:val="24"/>
        </w:rPr>
        <w:t xml:space="preserve"> lành. Những người chuẩn bị có con thì phải hết sức cẩn trọng, tôi đã giáo dục cháu từ lúc nhỏ theo cách như Thánh Hiền, Phật Bồ Tát đã dạy.</w:t>
      </w:r>
    </w:p>
    <w:p w14:paraId="65EFA4D2" w14:textId="77777777" w:rsidR="007A6D7E"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Hòa Thượng nói: “</w:t>
      </w:r>
      <w:r w:rsidRPr="00B26B44">
        <w:rPr>
          <w:rFonts w:ascii="Times New Roman" w:eastAsia="Times New Roman" w:hAnsi="Times New Roman" w:cs="Times New Roman"/>
          <w:b/>
          <w:i/>
          <w:sz w:val="26"/>
          <w:szCs w:val="24"/>
        </w:rPr>
        <w:t>Trẻ đã biết nhìn nên khi Cha Mẹ chăm sóc chúng chu đáo mọi bề, ấn tượng này rất sâu sắc, lâu ngày dài tháng chúng sẽ sinh tâm cảm ơn, tâm yêu thương Cha Mẹ. Từ giai đoạn này, Cha Mẹ phải cắm gốc luân lý đạo đức cho chúng. Cha Mẹ phải hết sức cẩn trọng trong việc này</w:t>
      </w:r>
      <w:r w:rsidRPr="00B26B44">
        <w:rPr>
          <w:rFonts w:ascii="Times New Roman" w:eastAsia="Times New Roman" w:hAnsi="Times New Roman" w:cs="Times New Roman"/>
          <w:sz w:val="26"/>
          <w:szCs w:val="24"/>
        </w:rPr>
        <w:t xml:space="preserve">”. Có những đứa trẻ mới học mẫu giáo mà đã biết nói lời yêu với bạn khác giới. Cha Mẹ của đứa trẻ rất ngạc nhiên, người Mẹ nói khi người mẹ mang thai cô thường xem phim tình cảm Hàn Quốc. Ngay từ khi trẻ ở trong bụng trẻ đã nghe học theo. Cha Mẹ </w:t>
      </w:r>
      <w:r w:rsidRPr="00B26B44">
        <w:rPr>
          <w:rFonts w:ascii="Times New Roman" w:eastAsia="Times New Roman" w:hAnsi="Times New Roman" w:cs="Times New Roman"/>
          <w:sz w:val="26"/>
          <w:szCs w:val="24"/>
        </w:rPr>
        <w:t>phải làm ra tấm gương chánh, tất cả hành vi, lời nói của chúng ta chuẩn mực thì hành vi, lời nói của các con sẽ chuẩn mực. Nếu chúng ta làm ra tấm gương không chuẩn mực thì các con sẽ bắt chước.</w:t>
      </w:r>
    </w:p>
    <w:p w14:paraId="60C6E3D2" w14:textId="77777777" w:rsidR="007A6D7E"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Hòa Thượng nói: “</w:t>
      </w:r>
      <w:r w:rsidRPr="00B26B44">
        <w:rPr>
          <w:rFonts w:ascii="Times New Roman" w:eastAsia="Times New Roman" w:hAnsi="Times New Roman" w:cs="Times New Roman"/>
          <w:b/>
          <w:i/>
          <w:sz w:val="26"/>
          <w:szCs w:val="24"/>
        </w:rPr>
        <w:t>Phần nhiều khi trẻ sinh ra, Cha Mẹ đa phần khoảng hai mươi, ba mươi tuổi, khi đó, ông bà vẫn còn, trong “Đệ Tử Quy” có câu: “Cha Mẹ gọi, trả lời ngay”, khi Cha Mẹ gọi thì con phải lập tức trả lời, Cha Mẹ bảo thì con lập tức làm theo, đây là Cha Mẹ làm ra tấm gương cho con nhìn thấy. Khi Cha Mẹ của chúng ta bảo chúng ta làm việc thì chúng ta lập tức làm, làm y theo lời dạy, làm ra tấm gương tốt cho thế hệ sau nhìn thấy thì ngay lúc đó, các con của chúng ta đã học tập. Đây là giáo dục truyền thống</w:t>
      </w:r>
      <w:r w:rsidRPr="00B26B44">
        <w:rPr>
          <w:rFonts w:ascii="Times New Roman" w:eastAsia="Times New Roman" w:hAnsi="Times New Roman" w:cs="Times New Roman"/>
          <w:sz w:val="26"/>
          <w:szCs w:val="24"/>
        </w:rPr>
        <w:t>”.</w:t>
      </w:r>
    </w:p>
    <w:p w14:paraId="00000011" w14:textId="3592EE25" w:rsidR="00471EE0" w:rsidRPr="00B26B44" w:rsidRDefault="007A6D7E" w:rsidP="008C6654">
      <w:pPr>
        <w:spacing w:after="160"/>
        <w:ind w:firstLine="547"/>
        <w:jc w:val="both"/>
        <w:rPr>
          <w:rFonts w:ascii="Times New Roman" w:hAnsi="Times New Roman" w:cs="Times New Roman"/>
          <w:sz w:val="26"/>
        </w:rPr>
      </w:pPr>
      <w:r w:rsidRPr="00B26B44">
        <w:rPr>
          <w:rFonts w:ascii="Times New Roman" w:eastAsia="Times New Roman" w:hAnsi="Times New Roman" w:cs="Times New Roman"/>
          <w:sz w:val="26"/>
          <w:szCs w:val="24"/>
        </w:rPr>
        <w:t>Ở tất cả mọi nơi, con cái đều bắt chước Cha Mẹ, Cha Mẹ ăn khoai, ăn đậu, ăn bánh mì, ăn cơm thì trẻ cũng sẽ ăn giống như vậy. Đây chính là “</w:t>
      </w:r>
      <w:r w:rsidRPr="00B26B44">
        <w:rPr>
          <w:rFonts w:ascii="Times New Roman" w:eastAsia="Times New Roman" w:hAnsi="Times New Roman" w:cs="Times New Roman"/>
          <w:i/>
          <w:sz w:val="26"/>
          <w:szCs w:val="24"/>
        </w:rPr>
        <w:t>Thượng hành hạ hiệu</w:t>
      </w:r>
      <w:r w:rsidRPr="00B26B44">
        <w:rPr>
          <w:rFonts w:ascii="Times New Roman" w:eastAsia="Times New Roman" w:hAnsi="Times New Roman" w:cs="Times New Roman"/>
          <w:sz w:val="26"/>
          <w:szCs w:val="24"/>
        </w:rPr>
        <w:t>”, trên làm dưới noi theo. Các đời tiếp nối nhau thì đây gọi là giáo dục truyền thống. Cha Mẹ có hiếu với ông bà thì con cháu lớn lên cũng sẽ có hiếu với Ông Bà, Cha Mẹ bất hiếu, bất kính với Ông Bà thì con cái cũng sẽ như vậy. Người xưa nói: “</w:t>
      </w:r>
      <w:r w:rsidRPr="00B26B44">
        <w:rPr>
          <w:rFonts w:ascii="Times New Roman" w:eastAsia="Times New Roman" w:hAnsi="Times New Roman" w:cs="Times New Roman"/>
          <w:i/>
          <w:sz w:val="26"/>
          <w:szCs w:val="24"/>
        </w:rPr>
        <w:t>Giọt trước nhỏ đâu thì giọt sau nhỏ đó</w:t>
      </w:r>
      <w:r w:rsidRPr="00B26B44">
        <w:rPr>
          <w:rFonts w:ascii="Times New Roman" w:eastAsia="Times New Roman" w:hAnsi="Times New Roman" w:cs="Times New Roman"/>
          <w:sz w:val="26"/>
          <w:szCs w:val="24"/>
        </w:rPr>
        <w:t>”. Cha Mẹ biết kính trọng Thầy Cô thì con cái cũng sẽ kính trọng Thầy Cô.</w:t>
      </w:r>
    </w:p>
    <w:p w14:paraId="00000012" w14:textId="77777777"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Hòa Thượng nói: “</w:t>
      </w:r>
      <w:r w:rsidRPr="00B26B44">
        <w:rPr>
          <w:rFonts w:ascii="Times New Roman" w:eastAsia="Times New Roman" w:hAnsi="Times New Roman" w:cs="Times New Roman"/>
          <w:b/>
          <w:i/>
          <w:sz w:val="26"/>
          <w:szCs w:val="24"/>
        </w:rPr>
        <w:t>Rất tiếc là sau gần 100 năm, trong xã hội hiện đại, giáo dục đã bị mai một quá nhiều</w:t>
      </w:r>
      <w:r w:rsidRPr="00B26B44">
        <w:rPr>
          <w:rFonts w:ascii="Times New Roman" w:eastAsia="Times New Roman" w:hAnsi="Times New Roman" w:cs="Times New Roman"/>
          <w:sz w:val="26"/>
          <w:szCs w:val="24"/>
        </w:rPr>
        <w:t>”. Đến thời điểm chúng ta học bài này thì giáo dục truyền thống đã bị mai một gần 200 năm. Ở đất nước chúng ta, may mắn là mọi người đều chú trọng giáo dục luân lý đạo đức cho thế hệ sau. Người xưa nói: “</w:t>
      </w:r>
      <w:r w:rsidRPr="00B26B44">
        <w:rPr>
          <w:rFonts w:ascii="Times New Roman" w:eastAsia="Times New Roman" w:hAnsi="Times New Roman" w:cs="Times New Roman"/>
          <w:i/>
          <w:sz w:val="26"/>
          <w:szCs w:val="24"/>
        </w:rPr>
        <w:t>Một vị quan tốt nhất định xuất phát từ một người con hiếu hạnh</w:t>
      </w:r>
      <w:r w:rsidRPr="00B26B44">
        <w:rPr>
          <w:rFonts w:ascii="Times New Roman" w:eastAsia="Times New Roman" w:hAnsi="Times New Roman" w:cs="Times New Roman"/>
          <w:sz w:val="26"/>
          <w:szCs w:val="24"/>
        </w:rPr>
        <w:t>”. Người xưa có tầm nhìn rất xa, một người muốn là một vị quan tốt thì nhất định họ phải là một người con hiếu hạnh. Người xưa cũng nói: “</w:t>
      </w:r>
      <w:r w:rsidRPr="00B26B44">
        <w:rPr>
          <w:rFonts w:ascii="Times New Roman" w:eastAsia="Times New Roman" w:hAnsi="Times New Roman" w:cs="Times New Roman"/>
          <w:i/>
          <w:sz w:val="26"/>
          <w:szCs w:val="24"/>
        </w:rPr>
        <w:t>Chúng ta không yêu thươn</w:t>
      </w:r>
      <w:r w:rsidRPr="00B26B44">
        <w:rPr>
          <w:rFonts w:ascii="Times New Roman" w:eastAsia="Times New Roman" w:hAnsi="Times New Roman" w:cs="Times New Roman"/>
          <w:i/>
          <w:sz w:val="26"/>
          <w:szCs w:val="24"/>
        </w:rPr>
        <w:t>g kính trọng Cha Mẹ mình thì không thể biết yêu thương, kính trọng Cha Mẹ của thiên hạ</w:t>
      </w:r>
      <w:r w:rsidRPr="00B26B44">
        <w:rPr>
          <w:rFonts w:ascii="Times New Roman" w:eastAsia="Times New Roman" w:hAnsi="Times New Roman" w:cs="Times New Roman"/>
          <w:sz w:val="26"/>
          <w:szCs w:val="24"/>
        </w:rPr>
        <w:t>”. Cha Mẹ mang nặng đẻ đau chín tháng mười ngày, ba năm bế bồng, nếu chúng ta không yêu thương, phụng sự Cha Mẹ mình mà yêu thương, phụng sự Cha Mẹ người khác thì đó là chúng ta làm vì vụ lợi. Người xưa nói: “</w:t>
      </w:r>
      <w:r w:rsidRPr="00B26B44">
        <w:rPr>
          <w:rFonts w:ascii="Times New Roman" w:eastAsia="Times New Roman" w:hAnsi="Times New Roman" w:cs="Times New Roman"/>
          <w:i/>
          <w:sz w:val="26"/>
          <w:szCs w:val="24"/>
        </w:rPr>
        <w:t>Con tám mươi thì vẫn là con của Mẹ</w:t>
      </w:r>
      <w:r w:rsidRPr="00B26B44">
        <w:rPr>
          <w:rFonts w:ascii="Times New Roman" w:eastAsia="Times New Roman" w:hAnsi="Times New Roman" w:cs="Times New Roman"/>
          <w:sz w:val="26"/>
          <w:szCs w:val="24"/>
        </w:rPr>
        <w:t>”. Người Mẹ 100 tuổi vẫn thấy người con 80 tuổi của mình nhỏ dại nên vẫn căn dặn mọi điều.</w:t>
      </w:r>
    </w:p>
    <w:p w14:paraId="00000013" w14:textId="77777777"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Giáo dục chuẩn mực là vô cùng quan trọng. Trong thời đại 4.0, robot, trí tuệ nhân tạo AI đã dần dần thay thế sức lao động của con người. Trong một khu mỏ khai thác khoáng sản, hàng trăm chiếc xe tải tự vận hành, các chương trình AI đang dần thay thế người lao động. Chúng ta có thể dùng AI để sáng tác, trình bày một bài hát hoàn chỉnh, sắp tới, công việc của ca sĩ, nhân viên lồng tiếng sẽ bị ảnh hưởng. Trí tuệ nhân tạo AI do con người lập định, những người lập trình có nền tảng luân lý đạo đức, được tiếp nhậ</w:t>
      </w:r>
      <w:r w:rsidRPr="00B26B44">
        <w:rPr>
          <w:rFonts w:ascii="Times New Roman" w:eastAsia="Times New Roman" w:hAnsi="Times New Roman" w:cs="Times New Roman"/>
          <w:sz w:val="26"/>
          <w:szCs w:val="24"/>
        </w:rPr>
        <w:t>n giáo dục nhân quả thì họ sẽ tạo ra những sản phẩm có ích cho xã hội. Nếu người viết ra các sản phẩm trí tuệ nhân tạo mà không có luân lý đạo đức, không được tiếp nhận giáo dục nhân quả thì sẽ gây ra hậu quả rất nghiêm trọng.</w:t>
      </w:r>
    </w:p>
    <w:p w14:paraId="3FEE07F1" w14:textId="77777777" w:rsidR="007A6D7E"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Ngày trước, có lập trình viên viết ra trò Game mà người chơi phải đi các nơi để tìm bóng, có nhiều người rơi xuống hố, xuống sông vì tìm những quả bóng đó. Nếu trong xã hội hiện đại, nếu chúng ta giữ vững cương lĩnh, chuẩn mực làm người thì mọi việc sẽ không diễn biến quá xấu. Chúng ta làm người thì phải biết hiếu thảo Cha Mẹ, kính trọng Thầy Cô, biết yêu</w:t>
      </w:r>
      <w:r w:rsidRPr="00B26B44">
        <w:rPr>
          <w:rFonts w:ascii="Times New Roman" w:eastAsia="Times New Roman" w:hAnsi="Times New Roman" w:cs="Times New Roman"/>
          <w:sz w:val="26"/>
          <w:szCs w:val="24"/>
        </w:rPr>
        <w:t xml:space="preserve"> Tổ </w:t>
      </w:r>
      <w:r w:rsidRPr="00B26B44">
        <w:rPr>
          <w:rFonts w:ascii="Times New Roman" w:eastAsia="Times New Roman" w:hAnsi="Times New Roman" w:cs="Times New Roman"/>
          <w:sz w:val="26"/>
          <w:szCs w:val="24"/>
        </w:rPr>
        <w:t>quốc, hy sinh phụng hiến vì xã hội, chúng ta làm được những điều này thì chúng ta sống ở xã hội nào mọi người cũng yêu quý. Chúng ta làm việc tốt thì mọi người đều sẽ tiếp nhận. Thí dụ, có những người rất giàu có nhưng khi nhận được quà họ vẫn rất vui, tôi tặng họ những thứ mà có tiền họ cũng không mua được.</w:t>
      </w:r>
    </w:p>
    <w:p w14:paraId="00000015" w14:textId="491EDC16"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Một ngàn năm trước mọi người nói về hiếu đạo, mấy ngàn năm sau, con người vẫn nói về hiếu đạo, kính trọng những người có tâm hiếu. Phước đầu tiên trong “</w:t>
      </w:r>
      <w:r w:rsidRPr="00B26B44">
        <w:rPr>
          <w:rFonts w:ascii="Times New Roman" w:eastAsia="Times New Roman" w:hAnsi="Times New Roman" w:cs="Times New Roman"/>
          <w:b/>
          <w:i/>
          <w:sz w:val="26"/>
          <w:szCs w:val="24"/>
        </w:rPr>
        <w:t>Tịnh Nghiệp Tam Phước</w:t>
      </w:r>
      <w:r w:rsidRPr="00B26B44">
        <w:rPr>
          <w:rFonts w:ascii="Times New Roman" w:eastAsia="Times New Roman" w:hAnsi="Times New Roman" w:cs="Times New Roman"/>
          <w:sz w:val="26"/>
          <w:szCs w:val="24"/>
        </w:rPr>
        <w:t>” là: “</w:t>
      </w:r>
      <w:r w:rsidRPr="00B26B44">
        <w:rPr>
          <w:rFonts w:ascii="Times New Roman" w:eastAsia="Times New Roman" w:hAnsi="Times New Roman" w:cs="Times New Roman"/>
          <w:b/>
          <w:i/>
          <w:sz w:val="26"/>
          <w:szCs w:val="24"/>
        </w:rPr>
        <w:t>Hiếu dưỡng phụ mẫu, phụng sự sư trưởng, từ tâm bất sát, tu thập thiện nghiệp</w:t>
      </w:r>
      <w:r w:rsidRPr="00B26B44">
        <w:rPr>
          <w:rFonts w:ascii="Times New Roman" w:eastAsia="Times New Roman" w:hAnsi="Times New Roman" w:cs="Times New Roman"/>
          <w:sz w:val="26"/>
          <w:szCs w:val="24"/>
        </w:rPr>
        <w:t xml:space="preserve">”. </w:t>
      </w:r>
      <w:r w:rsidRPr="00B26B44">
        <w:rPr>
          <w:rFonts w:ascii="Times New Roman" w:eastAsia="Times New Roman" w:hAnsi="Times New Roman" w:cs="Times New Roman"/>
          <w:sz w:val="26"/>
          <w:szCs w:val="24"/>
        </w:rPr>
        <w:t xml:space="preserve">Chúng ta làm </w:t>
      </w:r>
      <w:r w:rsidRPr="00B26B44">
        <w:rPr>
          <w:rFonts w:ascii="Times New Roman" w:eastAsia="Times New Roman" w:hAnsi="Times New Roman" w:cs="Times New Roman"/>
          <w:sz w:val="26"/>
          <w:szCs w:val="24"/>
        </w:rPr>
        <w:t>con thì phải hiếu thảo Cha Mẹ, kính trọng Thầy Cô. Chúng ta làm người, thân thì p</w:t>
      </w:r>
      <w:r w:rsidRPr="00B26B44">
        <w:rPr>
          <w:rFonts w:ascii="Times New Roman" w:eastAsia="Times New Roman" w:hAnsi="Times New Roman" w:cs="Times New Roman"/>
          <w:sz w:val="26"/>
          <w:szCs w:val="24"/>
        </w:rPr>
        <w:t>hải</w:t>
      </w:r>
      <w:r w:rsidRPr="00B26B44">
        <w:rPr>
          <w:rFonts w:ascii="Times New Roman" w:eastAsia="Times New Roman" w:hAnsi="Times New Roman" w:cs="Times New Roman"/>
          <w:sz w:val="26"/>
          <w:szCs w:val="24"/>
        </w:rPr>
        <w:t xml:space="preserve"> xa lìa </w:t>
      </w:r>
      <w:r w:rsidRPr="00B26B44">
        <w:rPr>
          <w:rFonts w:ascii="Times New Roman" w:eastAsia="Times New Roman" w:hAnsi="Times New Roman" w:cs="Times New Roman"/>
          <w:sz w:val="26"/>
          <w:szCs w:val="24"/>
        </w:rPr>
        <w:t>s</w:t>
      </w:r>
      <w:r w:rsidRPr="00B26B44">
        <w:rPr>
          <w:rFonts w:ascii="Times New Roman" w:eastAsia="Times New Roman" w:hAnsi="Times New Roman" w:cs="Times New Roman"/>
          <w:sz w:val="26"/>
          <w:szCs w:val="24"/>
        </w:rPr>
        <w:t>át,</w:t>
      </w:r>
      <w:r w:rsidRPr="00B26B44">
        <w:rPr>
          <w:rFonts w:ascii="Times New Roman" w:eastAsia="Times New Roman" w:hAnsi="Times New Roman" w:cs="Times New Roman"/>
          <w:sz w:val="26"/>
          <w:szCs w:val="24"/>
        </w:rPr>
        <w:t xml:space="preserve"> đạo, dân</w:t>
      </w:r>
      <w:r w:rsidRPr="00B26B44">
        <w:rPr>
          <w:rFonts w:ascii="Times New Roman" w:eastAsia="Times New Roman" w:hAnsi="Times New Roman" w:cs="Times New Roman"/>
          <w:sz w:val="26"/>
          <w:szCs w:val="24"/>
        </w:rPr>
        <w:t>; Ý thì phải xa lìa tham, sân, si; Miệng t</w:t>
      </w:r>
      <w:r w:rsidRPr="00B26B44">
        <w:rPr>
          <w:rFonts w:ascii="Times New Roman" w:eastAsia="Times New Roman" w:hAnsi="Times New Roman" w:cs="Times New Roman"/>
          <w:sz w:val="26"/>
          <w:szCs w:val="24"/>
        </w:rPr>
        <w:t xml:space="preserve">hì </w:t>
      </w:r>
      <w:r w:rsidRPr="00B26B44">
        <w:rPr>
          <w:rFonts w:ascii="Times New Roman" w:eastAsia="Times New Roman" w:hAnsi="Times New Roman" w:cs="Times New Roman"/>
          <w:sz w:val="26"/>
          <w:szCs w:val="24"/>
        </w:rPr>
        <w:t>không nói dối,</w:t>
      </w:r>
      <w:r w:rsidRPr="00B26B44">
        <w:rPr>
          <w:rFonts w:ascii="Times New Roman" w:eastAsia="Times New Roman" w:hAnsi="Times New Roman" w:cs="Times New Roman"/>
          <w:sz w:val="26"/>
          <w:szCs w:val="24"/>
        </w:rPr>
        <w:t xml:space="preserve"> không </w:t>
      </w:r>
      <w:r w:rsidRPr="00B26B44">
        <w:rPr>
          <w:rFonts w:ascii="Times New Roman" w:eastAsia="Times New Roman" w:hAnsi="Times New Roman" w:cs="Times New Roman"/>
          <w:sz w:val="26"/>
          <w:szCs w:val="24"/>
        </w:rPr>
        <w:t>nói lưỡi đôi chiều</w:t>
      </w:r>
      <w:r w:rsidRPr="00B26B44">
        <w:rPr>
          <w:rFonts w:ascii="Times New Roman" w:eastAsia="Times New Roman" w:hAnsi="Times New Roman" w:cs="Times New Roman"/>
          <w:sz w:val="26"/>
          <w:szCs w:val="24"/>
        </w:rPr>
        <w:t xml:space="preserve">, không nói </w:t>
      </w:r>
      <w:r w:rsidRPr="00B26B44">
        <w:rPr>
          <w:rFonts w:ascii="Times New Roman" w:eastAsia="Times New Roman" w:hAnsi="Times New Roman" w:cs="Times New Roman"/>
          <w:sz w:val="26"/>
          <w:szCs w:val="24"/>
        </w:rPr>
        <w:t>lời hung ác và k</w:t>
      </w:r>
      <w:r w:rsidRPr="00B26B44">
        <w:rPr>
          <w:rFonts w:ascii="Times New Roman" w:eastAsia="Times New Roman" w:hAnsi="Times New Roman" w:cs="Times New Roman"/>
          <w:sz w:val="26"/>
          <w:szCs w:val="24"/>
        </w:rPr>
        <w:t xml:space="preserve">hông nói </w:t>
      </w:r>
      <w:r w:rsidRPr="00B26B44">
        <w:rPr>
          <w:rFonts w:ascii="Times New Roman" w:eastAsia="Times New Roman" w:hAnsi="Times New Roman" w:cs="Times New Roman"/>
          <w:sz w:val="26"/>
          <w:szCs w:val="24"/>
        </w:rPr>
        <w:t xml:space="preserve">lời thêu dệt. Nếu chúng ta nói lời xấu ác, </w:t>
      </w:r>
      <w:r w:rsidRPr="00B26B44">
        <w:rPr>
          <w:rFonts w:ascii="Times New Roman" w:eastAsia="Times New Roman" w:hAnsi="Times New Roman" w:cs="Times New Roman"/>
          <w:sz w:val="26"/>
          <w:szCs w:val="24"/>
        </w:rPr>
        <w:t xml:space="preserve">lời </w:t>
      </w:r>
      <w:r w:rsidRPr="00B26B44">
        <w:rPr>
          <w:rFonts w:ascii="Times New Roman" w:eastAsia="Times New Roman" w:hAnsi="Times New Roman" w:cs="Times New Roman"/>
          <w:sz w:val="26"/>
          <w:szCs w:val="24"/>
        </w:rPr>
        <w:t>đường mật thì chắc chắn mọi người sẽ không tiếp nhận.</w:t>
      </w:r>
    </w:p>
    <w:p w14:paraId="00000016" w14:textId="77777777"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Hòa Thượng nói: “</w:t>
      </w:r>
      <w:r w:rsidRPr="00B26B44">
        <w:rPr>
          <w:rFonts w:ascii="Times New Roman" w:eastAsia="Times New Roman" w:hAnsi="Times New Roman" w:cs="Times New Roman"/>
          <w:b/>
          <w:i/>
          <w:sz w:val="26"/>
          <w:szCs w:val="24"/>
        </w:rPr>
        <w:t>Truyền thống giáo dục tốt đẹp của người xưa cần phải được duy trì phát triển. Khoảng thời gian 100 năm này không quá dài, hiện tại, nếu chúng ta tích cực khôi phục chuẩn mực đạo đức thì vẫn kịp, bởi vì thiên tính của con người vẫn còn. Tâm tính của con người vốn là hiếu thiện, hiếu đức, chỉ cần được đề khởi, nhắc nhở, khơi dậy vậy thì lương tâm sẽ liền được đề khởi. Trên Kinh Phật đã nói, thiên tính của con người là thiện căn, phước đức. Chúng ta đã có thiện căn, phước đức, chỉ cần có nhân duyên dẫn khởi th</w:t>
      </w:r>
      <w:r w:rsidRPr="00B26B44">
        <w:rPr>
          <w:rFonts w:ascii="Times New Roman" w:eastAsia="Times New Roman" w:hAnsi="Times New Roman" w:cs="Times New Roman"/>
          <w:b/>
          <w:i/>
          <w:sz w:val="26"/>
          <w:szCs w:val="24"/>
        </w:rPr>
        <w:t>iện căn, phước đức. Đây chính là quá trình của giáo học</w:t>
      </w:r>
      <w:r w:rsidRPr="00B26B44">
        <w:rPr>
          <w:rFonts w:ascii="Times New Roman" w:eastAsia="Times New Roman" w:hAnsi="Times New Roman" w:cs="Times New Roman"/>
          <w:sz w:val="26"/>
          <w:szCs w:val="24"/>
        </w:rPr>
        <w:t>”.</w:t>
      </w:r>
    </w:p>
    <w:p w14:paraId="00000017" w14:textId="77777777"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Ở quốc gia của Hòa Thượng, sau gần 100 năm, giáo dục truyền thống đã bị mai một. Ở đất nước chúng ta, giáo dục truyền thống cũng dần bị mai một, các bác lãnh đạo cũng đã nhận thấy điều này và có sự cảnh báo, nhắc nhở. Trên Kinh Phật đã nói, thiên tính của con người là thuần tịnh, thuần thiện. Mỗi đứa trẻ sinh ra đều có thiện căn, nếu trẻ có nhân duyên tốt thì những điều thiện lành sẽ được dẫn khởi. Những đứa trẻ sinh ra trong gia đình Cha Mẹ có giáo dục thì chúng sẽ được dẫn khởi điều thiện lành.</w:t>
      </w:r>
    </w:p>
    <w:p w14:paraId="6587348B" w14:textId="77777777" w:rsidR="007A6D7E"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Ngày trước, mẹ Mạnh Tử phải ba lần rời nhà, khi nhà bà ở gần lò mổ thì Mạnh Tử học theo những người thợ mổ, nhà bà ở gần nghĩa địa thì con học theo những người làm nghề mai táng, đến khi bà chuyển nhà đến gần trường học thì con ngày ngày học hành chăm chỉ. Chúng ta phải tạo cho các con nhân duyên tốt để chúng đề khởi được thiện căn vốn có. Nếu chúng ta không được dạy thì sẽ không biết điều này. Chúng ta là Cha Mẹ chúng ta phải biết cách giáo dục các con.</w:t>
      </w:r>
    </w:p>
    <w:p w14:paraId="00000019" w14:textId="29B37B20" w:rsidR="00471EE0" w:rsidRPr="00B26B44"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Tôi rất tâm đắc câu nói của bà Triệu Lương Ngọc, mẹ của Tiến sĩ Chung Mao Sâm, bà nói: “</w:t>
      </w:r>
      <w:r w:rsidRPr="00B26B44">
        <w:rPr>
          <w:rFonts w:ascii="Times New Roman" w:eastAsia="Times New Roman" w:hAnsi="Times New Roman" w:cs="Times New Roman"/>
          <w:i/>
          <w:sz w:val="26"/>
          <w:szCs w:val="24"/>
        </w:rPr>
        <w:t>Ta không phải là Tiến sĩ nhưng ta có thể là Mẹ của Tiến sĩ</w:t>
      </w:r>
      <w:r w:rsidRPr="00B26B44">
        <w:rPr>
          <w:rFonts w:ascii="Times New Roman" w:eastAsia="Times New Roman" w:hAnsi="Times New Roman" w:cs="Times New Roman"/>
          <w:sz w:val="26"/>
          <w:szCs w:val="24"/>
        </w:rPr>
        <w:t>”. Trong bộ 5 đĩa “</w:t>
      </w:r>
      <w:r w:rsidRPr="00B26B44">
        <w:rPr>
          <w:rFonts w:ascii="Times New Roman" w:eastAsia="Times New Roman" w:hAnsi="Times New Roman" w:cs="Times New Roman"/>
          <w:i/>
          <w:sz w:val="26"/>
          <w:szCs w:val="24"/>
        </w:rPr>
        <w:t>Mẹ hiền con hiếu</w:t>
      </w:r>
      <w:r w:rsidRPr="00B26B44">
        <w:rPr>
          <w:rFonts w:ascii="Times New Roman" w:eastAsia="Times New Roman" w:hAnsi="Times New Roman" w:cs="Times New Roman"/>
          <w:sz w:val="26"/>
          <w:szCs w:val="24"/>
        </w:rPr>
        <w:t>” trên trang web “</w:t>
      </w:r>
      <w:r w:rsidRPr="00B26B44">
        <w:rPr>
          <w:rFonts w:ascii="Times New Roman" w:eastAsia="Times New Roman" w:hAnsi="Times New Roman" w:cs="Times New Roman"/>
          <w:i/>
          <w:sz w:val="26"/>
          <w:szCs w:val="24"/>
        </w:rPr>
        <w:t>Tinhtongphapngu.net</w:t>
      </w:r>
      <w:r w:rsidRPr="00B26B44">
        <w:rPr>
          <w:rFonts w:ascii="Times New Roman" w:eastAsia="Times New Roman" w:hAnsi="Times New Roman" w:cs="Times New Roman"/>
          <w:sz w:val="26"/>
          <w:szCs w:val="24"/>
        </w:rPr>
        <w:t>” có rất nhiều bài học về phương pháp bà Triệu Lương Ngọc giáo dục con, mọi người nên xem. Thầy Chung Mao Sâm là Tiến sĩ kinh tế, Thầy học rất giỏi, sau khi học xong Thầy được các trường mời ở lại làm giảng viên, hiện tại, Thầy Chung Mao Sâm đã là pháp sư giảng Kinh nói pháp. Bà Triệu Lương Ngọc đã công thành quả mãn nên đã vãng sanh.</w:t>
      </w:r>
    </w:p>
    <w:p w14:paraId="4D0E83E2" w14:textId="77777777" w:rsidR="007A6D7E"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 xml:space="preserve"> Chúng ta muốn làm Mẹ của một Tiến sĩ, một người thuần tịnh, thuần thiện hay chúng ta muốn làm Mẹ của một phá gia tri tử? Nếu chúng ta là Cha Mẹ của những người con thiện lành, biết hy sinh phụng hiến cho cộng đồng xã hội thì cộng đồng xã hội sẽ luôn tri ân người Cha, người Mẹ đó. Chúng ta đã tri ân Mẹ của Bác Hồ hơn ba lần, Mẹ của Bác Hồ là một người Mẹ vĩ đại nên đã sinh ra một người con vĩ đại. Chúng ta không phải là Thánh Hiền nhưng chúng ta có thể là Mẹ của Thánh Hiền. Bà Triệu Lương Ngọc đã là Mẹ của </w:t>
      </w:r>
      <w:r w:rsidRPr="00B26B44">
        <w:rPr>
          <w:rFonts w:ascii="Times New Roman" w:eastAsia="Times New Roman" w:hAnsi="Times New Roman" w:cs="Times New Roman"/>
          <w:sz w:val="26"/>
          <w:szCs w:val="24"/>
        </w:rPr>
        <w:t>một Tiến sĩ, hiện tại là Mẹ của một pháp sư, Thầy đã nhập thất bảy năm, Thầy đang bắt đầu hoằng hộ pháp môn Tịnh Độ. Bà Triệu Lương Ngọc từng kể câu chuyện, một lần, Bà đưa con đến công viên, con trai bà xách theo một chiếc cặp to, khi có người thắc mắc vì sao bà không sách cặp giúp con thì bà xách giúp, nhưng khi đi qua chỗ có đông người thì bà lại để con tiếp tục xách cặp. Bà ngày ngày giúp con rèn luyện thể lực, đức hạnh. Đây là quá trình giáo học để “</w:t>
      </w:r>
      <w:r w:rsidRPr="00B26B44">
        <w:rPr>
          <w:rFonts w:ascii="Times New Roman" w:eastAsia="Times New Roman" w:hAnsi="Times New Roman" w:cs="Times New Roman"/>
          <w:i/>
          <w:sz w:val="26"/>
          <w:szCs w:val="24"/>
        </w:rPr>
        <w:t>trưởng thiện cứu thất</w:t>
      </w:r>
      <w:r w:rsidRPr="00B26B44">
        <w:rPr>
          <w:rFonts w:ascii="Times New Roman" w:eastAsia="Times New Roman" w:hAnsi="Times New Roman" w:cs="Times New Roman"/>
          <w:sz w:val="26"/>
          <w:szCs w:val="24"/>
        </w:rPr>
        <w:t>”, giúp con tăng trưởng thiện tâ</w:t>
      </w:r>
      <w:r w:rsidRPr="00B26B44">
        <w:rPr>
          <w:rFonts w:ascii="Times New Roman" w:eastAsia="Times New Roman" w:hAnsi="Times New Roman" w:cs="Times New Roman"/>
          <w:sz w:val="26"/>
          <w:szCs w:val="24"/>
        </w:rPr>
        <w:t>m, thiện hạnh, sửa lỗi, hạn chế sai lầm của trẻ.</w:t>
      </w:r>
    </w:p>
    <w:p w14:paraId="6185C1A8" w14:textId="77777777" w:rsidR="007A6D7E" w:rsidRDefault="007A6D7E" w:rsidP="008C6654">
      <w:pPr>
        <w:spacing w:after="160"/>
        <w:ind w:firstLine="547"/>
        <w:jc w:val="both"/>
        <w:rPr>
          <w:rFonts w:ascii="Times New Roman" w:eastAsia="Times New Roman" w:hAnsi="Times New Roman" w:cs="Times New Roman"/>
          <w:sz w:val="26"/>
          <w:szCs w:val="24"/>
        </w:rPr>
      </w:pPr>
      <w:r w:rsidRPr="00B26B44">
        <w:rPr>
          <w:rFonts w:ascii="Times New Roman" w:eastAsia="Times New Roman" w:hAnsi="Times New Roman" w:cs="Times New Roman"/>
          <w:sz w:val="26"/>
          <w:szCs w:val="24"/>
        </w:rPr>
        <w:t>Người ngày nay thường yêu thương con một cách mù quáng nên khiến con trở thành phá gia chi tử. Những người con phá gia chi tử không chỉ ảnh hưởng đến một gia đình mà chúng sẽ phá hoại cuộc sống của tất cả những người xung quanh. Nếu chúng ta dạy trẻ tốt thì chúng trở thành những đứa trẻ biết hy sinh phụng hiến. Bài học hôm nay, Hòa Thượng dạy, Cha Mẹ phải làm ra một tấm gương tốt, đây chính là nhân duyên thiện lành để “trưởng thiện cứu thất”, giúp con tăng trưởng thiện tâm, thiện hạnh, sửa lỗi cho trẻ.</w:t>
      </w:r>
    </w:p>
    <w:p w14:paraId="0000001C" w14:textId="40E6638C" w:rsidR="00471EE0" w:rsidRPr="00B26B44" w:rsidRDefault="007A6D7E" w:rsidP="008C665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6B44">
        <w:rPr>
          <w:rFonts w:ascii="Times New Roman" w:eastAsia="Times New Roman" w:hAnsi="Times New Roman" w:cs="Times New Roman"/>
          <w:b/>
          <w:i/>
          <w:sz w:val="26"/>
          <w:szCs w:val="24"/>
        </w:rPr>
        <w:t>*******************</w:t>
      </w:r>
    </w:p>
    <w:p w14:paraId="0000001D" w14:textId="77777777" w:rsidR="00471EE0" w:rsidRPr="00B26B44" w:rsidRDefault="007A6D7E" w:rsidP="008C665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6B44">
        <w:rPr>
          <w:rFonts w:ascii="Times New Roman" w:eastAsia="Times New Roman" w:hAnsi="Times New Roman" w:cs="Times New Roman"/>
          <w:b/>
          <w:i/>
          <w:sz w:val="26"/>
          <w:szCs w:val="24"/>
        </w:rPr>
        <w:t>Nam Mô A Di Đà Phật</w:t>
      </w:r>
    </w:p>
    <w:p w14:paraId="0000001E" w14:textId="77777777" w:rsidR="00471EE0" w:rsidRPr="00B26B44" w:rsidRDefault="007A6D7E" w:rsidP="008C665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6B44">
        <w:rPr>
          <w:rFonts w:ascii="Times New Roman" w:eastAsia="Times New Roman" w:hAnsi="Times New Roman" w:cs="Times New Roman"/>
          <w:i/>
          <w:sz w:val="26"/>
          <w:szCs w:val="24"/>
        </w:rPr>
        <w:t>Chúng con xin tùy hỷ công đức của Thầy và tất cả các Thầy Cô!</w:t>
      </w:r>
    </w:p>
    <w:p w14:paraId="00000021" w14:textId="63633507" w:rsidR="00471EE0" w:rsidRPr="00B26B44" w:rsidRDefault="007A6D7E" w:rsidP="007A6D7E">
      <w:pPr>
        <w:pBdr>
          <w:top w:val="nil"/>
          <w:left w:val="nil"/>
          <w:bottom w:val="nil"/>
          <w:right w:val="nil"/>
          <w:between w:val="nil"/>
        </w:pBdr>
        <w:spacing w:after="160"/>
        <w:ind w:hanging="2"/>
        <w:jc w:val="center"/>
        <w:rPr>
          <w:rFonts w:ascii="Times New Roman" w:hAnsi="Times New Roman" w:cs="Times New Roman"/>
          <w:sz w:val="26"/>
        </w:rPr>
      </w:pPr>
      <w:r w:rsidRPr="00B26B4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71EE0" w:rsidRPr="00B26B44" w:rsidSect="00B26B4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20C2" w14:textId="77777777" w:rsidR="007A6D7E" w:rsidRDefault="007A6D7E">
      <w:pPr>
        <w:spacing w:after="0" w:line="240" w:lineRule="auto"/>
      </w:pPr>
      <w:r>
        <w:separator/>
      </w:r>
    </w:p>
  </w:endnote>
  <w:endnote w:type="continuationSeparator" w:id="0">
    <w:p w14:paraId="6EB9CFC7" w14:textId="77777777" w:rsidR="007A6D7E" w:rsidRDefault="007A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924D" w14:textId="77777777" w:rsidR="007A6D7E" w:rsidRDefault="007A6D7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62F8BB67" w:rsidR="00471EE0" w:rsidRDefault="007A6D7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26B44">
      <w:rPr>
        <w:noProof/>
        <w:color w:val="000000"/>
      </w:rPr>
      <w:t>1</w:t>
    </w:r>
    <w:r>
      <w:rPr>
        <w:color w:val="000000"/>
      </w:rPr>
      <w:fldChar w:fldCharType="end"/>
    </w:r>
  </w:p>
  <w:p w14:paraId="00000023" w14:textId="77777777" w:rsidR="00471EE0" w:rsidRDefault="00471EE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41C6" w14:textId="77777777" w:rsidR="007A6D7E" w:rsidRDefault="007A6D7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CDE9" w14:textId="77777777" w:rsidR="007A6D7E" w:rsidRDefault="007A6D7E">
      <w:pPr>
        <w:spacing w:after="0" w:line="240" w:lineRule="auto"/>
      </w:pPr>
      <w:r>
        <w:separator/>
      </w:r>
    </w:p>
  </w:footnote>
  <w:footnote w:type="continuationSeparator" w:id="0">
    <w:p w14:paraId="590D90A9" w14:textId="77777777" w:rsidR="007A6D7E" w:rsidRDefault="007A6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C7A3" w14:textId="77777777" w:rsidR="007A6D7E" w:rsidRDefault="007A6D7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16F6" w14:textId="77777777" w:rsidR="007A6D7E" w:rsidRDefault="007A6D7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52C3" w14:textId="77777777" w:rsidR="007A6D7E" w:rsidRDefault="007A6D7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E0"/>
    <w:rsid w:val="00413E52"/>
    <w:rsid w:val="00471EE0"/>
    <w:rsid w:val="007A6D7E"/>
    <w:rsid w:val="008C6654"/>
    <w:rsid w:val="00A56F91"/>
    <w:rsid w:val="00B2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15AA4-07F9-4E1D-8EB2-2EBC2CD7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uppressAutoHyphens/>
      <w:ind w:leftChars="-1" w:left="-1" w:hangingChars="1" w:hanging="1"/>
      <w:textDirection w:val="btLr"/>
      <w:textAlignment w:val="top"/>
      <w:outlineLvl w:val="0"/>
    </w:pPr>
    <w:rPr>
      <w:position w:val="-1"/>
      <w:lang w:val="en-US"/>
    </w:r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suppressAutoHyphens/>
      <w:ind w:leftChars="-1" w:left="-1" w:hangingChars="1" w:hanging="1"/>
      <w:textDirection w:val="btLr"/>
      <w:textAlignment w:val="top"/>
      <w:outlineLvl w:val="0"/>
    </w:pPr>
    <w:rPr>
      <w:position w:val="-1"/>
      <w:lang w:val="en-US"/>
    </w:r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02DYZ76BTa4w5qNr/aXYS84nug==">CgMxLjA4AHIhMVJtVExVbmloZ0c0NU8xbTdwM2Y5Qy03VncySjQ2VnBB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2025-08-30T02:00:00Z</dcterms:created>
  <dcterms:modified xsi:type="dcterms:W3CDTF">2025-08-30T09:42:00Z</dcterms:modified>
</cp:coreProperties>
</file>